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8CB02" w14:textId="77777777" w:rsidR="00E96717" w:rsidRPr="009E3D93" w:rsidRDefault="00E96717" w:rsidP="00E9671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E3D93">
        <w:rPr>
          <w:rFonts w:ascii="Times New Roman" w:hAnsi="Times New Roman" w:cs="Times New Roman"/>
          <w:b/>
          <w:bCs/>
          <w:sz w:val="24"/>
          <w:szCs w:val="24"/>
        </w:rPr>
        <w:t>Table</w:t>
      </w:r>
      <w:proofErr w:type="spellEnd"/>
      <w:r w:rsidRPr="009E3D93">
        <w:rPr>
          <w:rFonts w:ascii="Times New Roman" w:hAnsi="Times New Roman" w:cs="Times New Roman"/>
          <w:b/>
          <w:bCs/>
          <w:sz w:val="24"/>
          <w:szCs w:val="24"/>
        </w:rPr>
        <w:t xml:space="preserve"> I. </w:t>
      </w:r>
      <w:proofErr w:type="spellStart"/>
      <w:r w:rsidRPr="009E3D93">
        <w:rPr>
          <w:rFonts w:ascii="Times New Roman" w:hAnsi="Times New Roman" w:cs="Times New Roman"/>
          <w:b/>
          <w:bCs/>
          <w:sz w:val="24"/>
          <w:szCs w:val="24"/>
        </w:rPr>
        <w:t>Demographic</w:t>
      </w:r>
      <w:proofErr w:type="spellEnd"/>
      <w:r w:rsidRPr="009E3D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3D93">
        <w:rPr>
          <w:rFonts w:ascii="Times New Roman" w:hAnsi="Times New Roman" w:cs="Times New Roman"/>
          <w:b/>
          <w:bCs/>
          <w:sz w:val="24"/>
          <w:szCs w:val="24"/>
        </w:rPr>
        <w:t>characteristics</w:t>
      </w:r>
      <w:proofErr w:type="spellEnd"/>
      <w:r w:rsidRPr="009E3D93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proofErr w:type="spellStart"/>
      <w:r w:rsidRPr="009E3D93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spellEnd"/>
      <w:r w:rsidRPr="009E3D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E3D93">
        <w:rPr>
          <w:rFonts w:ascii="Times New Roman" w:hAnsi="Times New Roman" w:cs="Times New Roman"/>
          <w:b/>
          <w:bCs/>
          <w:sz w:val="24"/>
          <w:szCs w:val="24"/>
        </w:rPr>
        <w:t>groups</w:t>
      </w:r>
      <w:proofErr w:type="spellEnd"/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95"/>
        <w:gridCol w:w="923"/>
        <w:gridCol w:w="1537"/>
        <w:gridCol w:w="2076"/>
        <w:gridCol w:w="2409"/>
        <w:gridCol w:w="1011"/>
      </w:tblGrid>
      <w:tr w:rsidR="00E96717" w:rsidRPr="009E3D93" w14:paraId="707980FD" w14:textId="77777777" w:rsidTr="003E03F2">
        <w:trPr>
          <w:trHeight w:val="660"/>
        </w:trPr>
        <w:tc>
          <w:tcPr>
            <w:tcW w:w="23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10C559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76FB4F5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Parametres</w:t>
            </w:r>
            <w:proofErr w:type="spellEnd"/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7DFBBD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(%)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2F483E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Sarcopenic</w:t>
            </w:r>
            <w:proofErr w:type="spellEnd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</w:t>
            </w:r>
            <w:proofErr w:type="spellEnd"/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F35069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Non-sarcopenic</w:t>
            </w:r>
            <w:proofErr w:type="spellEnd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Group</w:t>
            </w:r>
            <w:proofErr w:type="spellEnd"/>
          </w:p>
        </w:tc>
        <w:tc>
          <w:tcPr>
            <w:tcW w:w="10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60967A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proofErr w:type="gramEnd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value</w:t>
            </w:r>
            <w:proofErr w:type="spellEnd"/>
          </w:p>
        </w:tc>
      </w:tr>
      <w:tr w:rsidR="00E96717" w:rsidRPr="009E3D93" w14:paraId="7AC2578F" w14:textId="77777777" w:rsidTr="003E03F2">
        <w:trPr>
          <w:trHeight w:val="393"/>
        </w:trPr>
        <w:tc>
          <w:tcPr>
            <w:tcW w:w="13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564C5F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C7FB4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 (</w:t>
            </w: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Years</w:t>
            </w:r>
            <w:proofErr w:type="spellEnd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7BCFCC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41-50 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BDF77D3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25(26.9%)</w:t>
            </w:r>
          </w:p>
          <w:p w14:paraId="7704C97B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DB2649B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(33.3%)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CA3799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(66.7%)</w:t>
            </w:r>
          </w:p>
        </w:tc>
        <w:tc>
          <w:tcPr>
            <w:tcW w:w="10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BC39F47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E96717" w:rsidRPr="009E3D93" w14:paraId="598E422B" w14:textId="77777777" w:rsidTr="003E03F2">
        <w:trPr>
          <w:trHeight w:val="300"/>
        </w:trPr>
        <w:tc>
          <w:tcPr>
            <w:tcW w:w="13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A5F0F4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519789C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51-60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34ECCF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10 (20%)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6DAFDF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8(80%)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00BC5A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2(20%)</w:t>
            </w:r>
          </w:p>
        </w:tc>
        <w:tc>
          <w:tcPr>
            <w:tcW w:w="10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46A755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717" w:rsidRPr="009E3D93" w14:paraId="2F41670A" w14:textId="77777777" w:rsidTr="003E03F2">
        <w:trPr>
          <w:trHeight w:val="300"/>
        </w:trPr>
        <w:tc>
          <w:tcPr>
            <w:tcW w:w="13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8D40BD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2F979AF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61-70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BE256A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17(18.3%)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AE0A21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10(18.2%)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C77DC9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7(18.4%)</w:t>
            </w:r>
          </w:p>
        </w:tc>
        <w:tc>
          <w:tcPr>
            <w:tcW w:w="10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317425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717" w:rsidRPr="009E3D93" w14:paraId="20B1F675" w14:textId="77777777" w:rsidTr="003E03F2">
        <w:trPr>
          <w:trHeight w:val="300"/>
        </w:trPr>
        <w:tc>
          <w:tcPr>
            <w:tcW w:w="13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B1ABBED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A8765F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70&lt;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D1FD58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41(34.8%)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F0E2D9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28(70.8%)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3B7C6C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13(29.2%)</w:t>
            </w:r>
          </w:p>
        </w:tc>
        <w:tc>
          <w:tcPr>
            <w:tcW w:w="10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320E9B2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717" w:rsidRPr="009E3D93" w14:paraId="51357F83" w14:textId="77777777" w:rsidTr="003E03F2">
        <w:trPr>
          <w:trHeight w:val="300"/>
        </w:trPr>
        <w:tc>
          <w:tcPr>
            <w:tcW w:w="13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48A119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Sex</w:t>
            </w:r>
            <w:proofErr w:type="spellEnd"/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592E93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Female</w:t>
            </w:r>
            <w:proofErr w:type="spellEnd"/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5C85DB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37(40%)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3881533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proofErr w:type="gram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 (</w:t>
            </w:r>
            <w:proofErr w:type="gramEnd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38.2%)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A21C13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16(42.1%)</w:t>
            </w:r>
          </w:p>
        </w:tc>
        <w:tc>
          <w:tcPr>
            <w:tcW w:w="101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1BB083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54F607E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0.86</w:t>
            </w:r>
          </w:p>
        </w:tc>
      </w:tr>
      <w:tr w:rsidR="00E96717" w:rsidRPr="009E3D93" w14:paraId="0DE51646" w14:textId="77777777" w:rsidTr="003E03F2">
        <w:trPr>
          <w:trHeight w:val="300"/>
        </w:trPr>
        <w:tc>
          <w:tcPr>
            <w:tcW w:w="13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69B835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CC8725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76971A2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56(60%)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390980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(61.8%)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E2E4F6F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22(57.9%)</w:t>
            </w:r>
          </w:p>
        </w:tc>
        <w:tc>
          <w:tcPr>
            <w:tcW w:w="101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1AA50A8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6717" w:rsidRPr="009E3D93" w14:paraId="5E9DCE33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943BB8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BMI (kg/m</w:t>
            </w: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C3D5D6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25.6 </w:t>
            </w:r>
            <w:r w:rsidRPr="009E3D93">
              <w:rPr>
                <w:rFonts w:ascii="Times New Roman" w:hAnsi="Times New Roman" w:cs="Times New Roman"/>
                <w:sz w:val="24"/>
                <w:szCs w:val="24"/>
              </w:rPr>
              <w:t>±3.5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EF6455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24.2 </w:t>
            </w:r>
            <w:r w:rsidRPr="009E3D93">
              <w:rPr>
                <w:rFonts w:ascii="Times New Roman" w:hAnsi="Times New Roman" w:cs="Times New Roman"/>
                <w:sz w:val="24"/>
                <w:szCs w:val="24"/>
              </w:rPr>
              <w:t>±4.8</w:t>
            </w:r>
          </w:p>
        </w:tc>
        <w:tc>
          <w:tcPr>
            <w:tcW w:w="10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E8F8CE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0.04</w:t>
            </w:r>
          </w:p>
        </w:tc>
      </w:tr>
      <w:tr w:rsidR="00E96717" w:rsidRPr="009E3D93" w14:paraId="481F711F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6FC72C9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Prevelance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CC774F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55 (59.0%)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80A204A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38 (41.0%)</w:t>
            </w:r>
          </w:p>
        </w:tc>
        <w:tc>
          <w:tcPr>
            <w:tcW w:w="10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8583D6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</w:t>
            </w:r>
          </w:p>
        </w:tc>
      </w:tr>
      <w:tr w:rsidR="00E96717" w:rsidRPr="009E3D93" w14:paraId="320EB457" w14:textId="77777777" w:rsidTr="003E03F2">
        <w:trPr>
          <w:trHeight w:val="258"/>
        </w:trPr>
        <w:tc>
          <w:tcPr>
            <w:tcW w:w="93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439DEE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Primary diagnosis</w:t>
            </w:r>
          </w:p>
        </w:tc>
      </w:tr>
      <w:tr w:rsidR="00E96717" w:rsidRPr="009E3D93" w14:paraId="309A4F7A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293143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Neurological disease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53D85E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13(61.9%)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7A05FE4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8(38.09%)</w:t>
            </w:r>
          </w:p>
        </w:tc>
        <w:tc>
          <w:tcPr>
            <w:tcW w:w="101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8BB48C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0.96</w:t>
            </w:r>
          </w:p>
        </w:tc>
      </w:tr>
      <w:tr w:rsidR="00E96717" w:rsidRPr="009E3D93" w14:paraId="13DF5A48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E7D563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Respiratory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F1F72E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(63.6%)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46CBD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4(36.3%)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EC5E02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</w:t>
            </w:r>
          </w:p>
        </w:tc>
      </w:tr>
      <w:tr w:rsidR="00E96717" w:rsidRPr="009E3D93" w14:paraId="45C6A9A4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9730D4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Cardiovascular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392975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(66.6%)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F82B78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(33.4%)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A87CBF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</w:tr>
      <w:tr w:rsidR="00E96717" w:rsidRPr="009E3D93" w14:paraId="67D1521E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66D4E3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Gastrointestinal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1020047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(63.6%)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D1685B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(36.3%)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9D2641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</w:t>
            </w:r>
          </w:p>
        </w:tc>
      </w:tr>
      <w:tr w:rsidR="00E96717" w:rsidRPr="009E3D93" w14:paraId="3280A389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48462D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Cancer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B92129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(66.6%)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3A028E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(33.3%)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C80C133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0.15</w:t>
            </w:r>
          </w:p>
        </w:tc>
      </w:tr>
      <w:tr w:rsidR="00E96717" w:rsidRPr="009E3D93" w14:paraId="5BF34FD4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C0E88BA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Sepsis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A005C3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(66.6%)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09DA8A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(33.3%)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11ABA9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E96717" w:rsidRPr="009E3D93" w14:paraId="498A2423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4A6543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Multi-trauma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1B8EBC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(52.4%)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3FA280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(47.6%)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94A1166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0.61</w:t>
            </w:r>
          </w:p>
        </w:tc>
      </w:tr>
      <w:tr w:rsidR="00E96717" w:rsidRPr="009E3D93" w14:paraId="4E7176A6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992164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Postoperative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4A2C887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(75.0%)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F3BCA8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(25.0%)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995C2A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0.49</w:t>
            </w:r>
          </w:p>
        </w:tc>
      </w:tr>
      <w:tr w:rsidR="00E96717" w:rsidRPr="009E3D93" w14:paraId="060C430D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1E18B67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3D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Drug overdose, suicide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4ADEB19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(50.0%)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210183" w14:textId="77777777" w:rsidR="00E96717" w:rsidRPr="009E3D93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3(50.0%)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43D9EE" w14:textId="77777777" w:rsidR="00E96717" w:rsidRPr="009E3D93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0.51</w:t>
            </w:r>
          </w:p>
        </w:tc>
      </w:tr>
      <w:tr w:rsidR="00E96717" w:rsidRPr="009E3D93" w14:paraId="6536A9CD" w14:textId="77777777" w:rsidTr="003E03F2">
        <w:trPr>
          <w:trHeight w:val="300"/>
        </w:trPr>
        <w:tc>
          <w:tcPr>
            <w:tcW w:w="935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74F70E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Comorbidities</w:t>
            </w:r>
            <w:proofErr w:type="spellEnd"/>
          </w:p>
        </w:tc>
      </w:tr>
      <w:tr w:rsidR="00E96717" w:rsidRPr="009E3D93" w14:paraId="6B5F7957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1D15E1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DM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DD54F8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(42.9%)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118E3A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(57.1%)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18A22A2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0.36</w:t>
            </w:r>
          </w:p>
        </w:tc>
      </w:tr>
      <w:tr w:rsidR="00E96717" w:rsidRPr="009E3D93" w14:paraId="20F7D28E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BEEC4D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7C1CD0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(55.5%)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6A4569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(41.4%)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F58B90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0.91</w:t>
            </w:r>
          </w:p>
        </w:tc>
      </w:tr>
      <w:tr w:rsidR="00E96717" w:rsidRPr="009E3D93" w14:paraId="1B428C93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5550C0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KAD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A07CB51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(58.3%)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0F95AD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(41.6)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8EDF0FB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0.90</w:t>
            </w:r>
          </w:p>
        </w:tc>
      </w:tr>
      <w:tr w:rsidR="00E96717" w:rsidRPr="009E3D93" w14:paraId="43CABB96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17B080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Stroke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DB1B2F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(42.9%)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AE9724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(57.1%)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2E91B58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</w:tr>
      <w:tr w:rsidR="00E96717" w:rsidRPr="009E3D93" w14:paraId="2BCAF161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8B414F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COPD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055600C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(62.5%)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65278DD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(37.5%)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F37B39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0.73</w:t>
            </w:r>
          </w:p>
        </w:tc>
      </w:tr>
      <w:tr w:rsidR="00E96717" w:rsidRPr="009E3D93" w14:paraId="69B8B046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39AEE82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Malignity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BCA3A8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(58.3%)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4DF20E0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(41.6%)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EFCF7BC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0.18</w:t>
            </w:r>
          </w:p>
        </w:tc>
      </w:tr>
      <w:tr w:rsidR="00E96717" w:rsidRPr="009E3D93" w14:paraId="7225A875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D4F6A7C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Demans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B4F6F5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(50.0%)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72DBAA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(50.0%)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61C73F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0.41</w:t>
            </w:r>
          </w:p>
        </w:tc>
      </w:tr>
      <w:tr w:rsidR="00E96717" w:rsidRPr="009E3D93" w14:paraId="6052A861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9BC71FD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Chronic renal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insufficiences</w:t>
            </w:r>
            <w:proofErr w:type="spellEnd"/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6DB686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(62.5%)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0014B0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(37.5%)</w:t>
            </w:r>
          </w:p>
        </w:tc>
        <w:tc>
          <w:tcPr>
            <w:tcW w:w="1011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266DE4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0.61</w:t>
            </w:r>
          </w:p>
        </w:tc>
      </w:tr>
      <w:tr w:rsidR="00E96717" w:rsidRPr="009E3D93" w14:paraId="3BFADFEF" w14:textId="77777777" w:rsidTr="003E03F2">
        <w:trPr>
          <w:trHeight w:val="300"/>
        </w:trPr>
        <w:tc>
          <w:tcPr>
            <w:tcW w:w="385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E12884C" w14:textId="77777777" w:rsidR="00E96717" w:rsidRPr="009E3D93" w:rsidRDefault="00E96717" w:rsidP="003E03F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Hepatic failure</w:t>
            </w:r>
          </w:p>
        </w:tc>
        <w:tc>
          <w:tcPr>
            <w:tcW w:w="20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03BD81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(50.0%)</w:t>
            </w:r>
          </w:p>
        </w:tc>
        <w:tc>
          <w:tcPr>
            <w:tcW w:w="2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89B4F0" w14:textId="77777777" w:rsidR="00E96717" w:rsidRDefault="00E96717" w:rsidP="003E03F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(50.0%)</w:t>
            </w:r>
          </w:p>
        </w:tc>
        <w:tc>
          <w:tcPr>
            <w:tcW w:w="101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EF2212" w14:textId="77777777" w:rsidR="00E96717" w:rsidRDefault="00E96717" w:rsidP="003E03F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0.88</w:t>
            </w:r>
          </w:p>
        </w:tc>
      </w:tr>
    </w:tbl>
    <w:p w14:paraId="226DB409" w14:textId="77777777" w:rsidR="00E96717" w:rsidRPr="009E3D93" w:rsidRDefault="00E96717" w:rsidP="00E9671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5A0796F" w14:textId="77777777" w:rsidR="00E96717" w:rsidRPr="009E3D93" w:rsidRDefault="00E96717" w:rsidP="00E96717">
      <w:pPr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3D93">
        <w:rPr>
          <w:rFonts w:ascii="Times New Roman" w:hAnsi="Times New Roman" w:cs="Times New Roman"/>
          <w:sz w:val="24"/>
          <w:szCs w:val="24"/>
        </w:rPr>
        <w:t>Note</w:t>
      </w:r>
      <w:proofErr w:type="spellEnd"/>
      <w:r w:rsidRPr="009E3D93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E3D93">
        <w:rPr>
          <w:rFonts w:ascii="Times New Roman" w:hAnsi="Times New Roman" w:cs="Times New Roman"/>
          <w:sz w:val="24"/>
          <w:szCs w:val="24"/>
        </w:rPr>
        <w:t>Results</w:t>
      </w:r>
      <w:proofErr w:type="spellEnd"/>
      <w:r w:rsidRPr="009E3D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D93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9E3D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D93">
        <w:rPr>
          <w:rFonts w:ascii="Times New Roman" w:hAnsi="Times New Roman" w:cs="Times New Roman"/>
          <w:sz w:val="24"/>
          <w:szCs w:val="24"/>
        </w:rPr>
        <w:t>demonstrated</w:t>
      </w:r>
      <w:proofErr w:type="spellEnd"/>
      <w:r w:rsidRPr="009E3D93">
        <w:rPr>
          <w:rFonts w:ascii="Times New Roman" w:hAnsi="Times New Roman" w:cs="Times New Roman"/>
          <w:sz w:val="24"/>
          <w:szCs w:val="24"/>
        </w:rPr>
        <w:t xml:space="preserve"> as </w:t>
      </w:r>
      <w:proofErr w:type="spellStart"/>
      <w:r w:rsidRPr="009E3D93">
        <w:rPr>
          <w:rFonts w:ascii="Times New Roman" w:hAnsi="Times New Roman" w:cs="Times New Roman"/>
          <w:sz w:val="24"/>
          <w:szCs w:val="24"/>
        </w:rPr>
        <w:t>mean</w:t>
      </w:r>
      <w:proofErr w:type="spellEnd"/>
      <w:r w:rsidRPr="009E3D93">
        <w:rPr>
          <w:rFonts w:ascii="Times New Roman" w:hAnsi="Times New Roman" w:cs="Times New Roman"/>
          <w:sz w:val="24"/>
          <w:szCs w:val="24"/>
        </w:rPr>
        <w:t xml:space="preserve"> ± SD </w:t>
      </w:r>
      <w:proofErr w:type="spellStart"/>
      <w:r w:rsidRPr="009E3D93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9E3D93">
        <w:rPr>
          <w:rFonts w:ascii="Times New Roman" w:hAnsi="Times New Roman" w:cs="Times New Roman"/>
          <w:sz w:val="24"/>
          <w:szCs w:val="24"/>
        </w:rPr>
        <w:t xml:space="preserve"> n (%)</w:t>
      </w:r>
    </w:p>
    <w:p w14:paraId="585F920E" w14:textId="77777777" w:rsidR="00E96717" w:rsidRPr="009E3D93" w:rsidRDefault="00E96717" w:rsidP="00E96717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9E3D93">
        <w:rPr>
          <w:rFonts w:ascii="Times New Roman" w:hAnsi="Times New Roman" w:cs="Times New Roman"/>
          <w:sz w:val="24"/>
          <w:szCs w:val="24"/>
        </w:rPr>
        <w:t xml:space="preserve">            BMI: Body </w:t>
      </w:r>
      <w:proofErr w:type="spellStart"/>
      <w:r w:rsidRPr="009E3D93">
        <w:rPr>
          <w:rFonts w:ascii="Times New Roman" w:hAnsi="Times New Roman" w:cs="Times New Roman"/>
          <w:sz w:val="24"/>
          <w:szCs w:val="24"/>
        </w:rPr>
        <w:t>mass</w:t>
      </w:r>
      <w:proofErr w:type="spellEnd"/>
      <w:r w:rsidRPr="009E3D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3D93">
        <w:rPr>
          <w:rFonts w:ascii="Times New Roman" w:hAnsi="Times New Roman" w:cs="Times New Roman"/>
          <w:sz w:val="24"/>
          <w:szCs w:val="24"/>
        </w:rPr>
        <w:t>index</w:t>
      </w:r>
      <w:proofErr w:type="spellEnd"/>
    </w:p>
    <w:p w14:paraId="65731127" w14:textId="77777777" w:rsidR="00E96717" w:rsidRPr="009E3D93" w:rsidRDefault="00E96717" w:rsidP="00E9671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F921773" w14:textId="57B3D17F" w:rsidR="00F263DB" w:rsidRDefault="00F263DB"/>
    <w:sectPr w:rsidR="00F26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54"/>
    <w:rsid w:val="00993954"/>
    <w:rsid w:val="00E96717"/>
    <w:rsid w:val="00F2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16FFB"/>
  <w15:chartTrackingRefBased/>
  <w15:docId w15:val="{17955B00-D644-45C1-994E-1281B697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717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Akan</dc:creator>
  <cp:keywords/>
  <dc:description/>
  <cp:lastModifiedBy>Barış Akan</cp:lastModifiedBy>
  <cp:revision>2</cp:revision>
  <dcterms:created xsi:type="dcterms:W3CDTF">2021-08-03T20:23:00Z</dcterms:created>
  <dcterms:modified xsi:type="dcterms:W3CDTF">2021-08-03T20:23:00Z</dcterms:modified>
</cp:coreProperties>
</file>